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36.72607421875"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CHAMADA SEMADESC/FUNDECT/CNPq/Decit-SECTICS-MS 06/2025 - PPSUS-MS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PROGRAMA PESQUISA PARA O SUS: GESTÃO COMPARTILHADA EM SAÚDE (PPSUS) 2024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I - FORMULÁRIO DE SUBMISSÃO DA PROPOSTA NO SISC&amp;T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NÃO PRECISA SER SUBMETIDO</w:t>
        <w:br w:type="textWrapping"/>
        <w:t xml:space="preserve">DEVERÁ SER PREENCHIDO APENAS VIA FORMULÁRIO ELETRÔNICO NO SISC&amp;T</w:t>
      </w:r>
    </w:p>
    <w:tbl>
      <w:tblPr>
        <w:tblStyle w:val="Table1"/>
        <w:tblW w:w="1030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5"/>
        <w:gridCol w:w="3690"/>
        <w:gridCol w:w="3060"/>
        <w:tblGridChange w:id="0">
          <w:tblGrid>
            <w:gridCol w:w="3555"/>
            <w:gridCol w:w="3690"/>
            <w:gridCol w:w="306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5">
            <w:pPr>
              <w:widowControl w:val="0"/>
              <w:spacing w:before="9" w:line="240" w:lineRule="auto"/>
              <w:ind w:left="141.73228346456688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I. DADOS DO(A) PROPONENTE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spacing w:before="0" w:line="240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CARTEIRA DE IDENTIDADE: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91.99999999999994" w:lineRule="auto"/>
              <w:ind w:left="7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ÓRGÃO: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ENDEREÇO RESIDENCIAL: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1" w:line="240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before="1" w:line="240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before="1" w:line="240" w:lineRule="auto"/>
              <w:ind w:left="7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ESTADO: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91.99999999999994" w:lineRule="auto"/>
              <w:ind w:left="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TELEFONE RESIDENCIAL: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TELEFONE CELULAR: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91.99999999999994" w:lineRule="auto"/>
              <w:ind w:left="7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TELEFONE COMERCIAL: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INSTITUIÇÃO DE VÍNCULO: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DEPARTAMENTO: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E-MAILS PESSOAIS: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after="1" w:before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Ind w:w="-5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.747252747253"/>
        <w:gridCol w:w="2453.5714285714284"/>
        <w:gridCol w:w="1660.8791208791208"/>
        <w:gridCol w:w="1660.8791208791208"/>
        <w:gridCol w:w="1056.923076923077"/>
        <w:tblGridChange w:id="0">
          <w:tblGrid>
            <w:gridCol w:w="3472.747252747253"/>
            <w:gridCol w:w="2453.5714285714284"/>
            <w:gridCol w:w="1660.8791208791208"/>
            <w:gridCol w:w="1660.8791208791208"/>
            <w:gridCol w:w="1056.92307692307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24">
            <w:pPr>
              <w:widowControl w:val="0"/>
              <w:spacing w:before="2" w:line="240" w:lineRule="auto"/>
              <w:ind w:left="141.73228346456688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II. DADOS DAS DEMAIS INSTITUIÇÕES DOS PESQUISADORES DOUTORES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(principais)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185022026431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NOME DA INSTITUIÇÃO: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widowControl w:val="0"/>
              <w:spacing w:line="291.99999999999994" w:lineRule="auto"/>
              <w:ind w:left="7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SIGLA:</w:t>
            </w:r>
          </w:p>
        </w:tc>
      </w:tr>
      <w:tr>
        <w:trPr>
          <w:cantSplit w:val="0"/>
          <w:trHeight w:val="338.92070484581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E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NOME E CARGO DO REPRESENTANTE LEGAL: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3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91.99999999999994" w:lineRule="auto"/>
              <w:ind w:left="6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91.99999999999994" w:lineRule="auto"/>
              <w:ind w:left="6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ESTADO: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TELEFONE: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EMAIL:</w:t>
            </w:r>
          </w:p>
        </w:tc>
      </w:tr>
      <w:tr>
        <w:trPr>
          <w:cantSplit w:val="0"/>
          <w:trHeight w:val="309.4493392070484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NOME DA INSTITUIÇÃO: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7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SIGLA:</w:t>
            </w:r>
          </w:p>
        </w:tc>
      </w:tr>
      <w:tr>
        <w:trPr>
          <w:cantSplit w:val="0"/>
          <w:trHeight w:val="309.4493392070484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NOME E CARGO DO REPRESENTANTE LEGAL: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C">
            <w:pPr>
              <w:widowControl w:val="0"/>
              <w:spacing w:line="291.99999999999994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293.00000000000006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93.00000000000006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93.00000000000006" w:lineRule="auto"/>
              <w:ind w:left="6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93.00000000000006" w:lineRule="auto"/>
              <w:ind w:left="6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93.00000000000006" w:lineRule="auto"/>
              <w:ind w:left="6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ESTADO: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93.00000000000006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TELEFONE: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7">
            <w:pPr>
              <w:widowControl w:val="0"/>
              <w:spacing w:line="293.00000000000006" w:lineRule="auto"/>
              <w:ind w:left="6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before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5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0"/>
        <w:gridCol w:w="2280"/>
        <w:gridCol w:w="4665"/>
        <w:tblGridChange w:id="0">
          <w:tblGrid>
            <w:gridCol w:w="3330"/>
            <w:gridCol w:w="2280"/>
            <w:gridCol w:w="466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C">
            <w:pPr>
              <w:widowControl w:val="0"/>
              <w:spacing w:before="0" w:line="240" w:lineRule="auto"/>
              <w:ind w:left="107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III. EQUIPE EXECUTORA DO PROJETO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inserir quantas linhas forem necessárias)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5F">
            <w:pPr>
              <w:widowControl w:val="0"/>
              <w:spacing w:line="291.99999999999994" w:lineRule="auto"/>
              <w:ind w:left="6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PESQUISADORES PRINCIPAIS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before="0" w:line="240" w:lineRule="auto"/>
              <w:ind w:left="141.73228346456688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Nome do(a)pesquisador(a)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0" w:line="240" w:lineRule="auto"/>
              <w:ind w:left="6" w:right="1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Titulação máxima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91.99999999999994" w:lineRule="auto"/>
              <w:ind w:left="11" w:right="4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Instituição/Departamento/Laboratório</w:t>
            </w:r>
          </w:p>
        </w:tc>
      </w:tr>
      <w:tr>
        <w:trPr>
          <w:cantSplit w:val="0"/>
          <w:trHeight w:val="220.078247070312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119" w:line="259" w:lineRule="auto"/>
              <w:ind w:left="141.73228346456688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Coordenador(a) proponente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0" w:line="240" w:lineRule="auto"/>
              <w:ind w:left="6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ME ou 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before="2" w:line="259" w:lineRule="auto"/>
        <w:ind w:left="-425.19685039370086" w:right="-607.7952755905511" w:firstLine="0"/>
        <w:rPr>
          <w:rFonts w:ascii="Verdana" w:cs="Verdana" w:eastAsia="Verdana" w:hAnsi="Verdana"/>
          <w:i w:val="1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18"/>
          <w:szCs w:val="18"/>
          <w:rtl w:val="0"/>
        </w:rPr>
        <w:t xml:space="preserve">*Indicar somente pesquisadores principais, os quais deverão ser inseridos na proposta do SIGFUNDECT.</w:t>
      </w:r>
    </w:p>
    <w:tbl>
      <w:tblPr>
        <w:tblStyle w:val="Table4"/>
        <w:tblW w:w="10230.0" w:type="dxa"/>
        <w:jc w:val="left"/>
        <w:tblInd w:w="-5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0"/>
        <w:gridCol w:w="2190"/>
        <w:gridCol w:w="5010"/>
        <w:tblGridChange w:id="0">
          <w:tblGrid>
            <w:gridCol w:w="3030"/>
            <w:gridCol w:w="2190"/>
            <w:gridCol w:w="5010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6C">
            <w:pPr>
              <w:widowControl w:val="0"/>
              <w:spacing w:line="291.99999999999994" w:lineRule="auto"/>
              <w:ind w:left="11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PESQUISADORES COLABORADORES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ind w:left="141.73228346456688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Nome do(a) pesquisador(a)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before="0" w:line="240" w:lineRule="auto"/>
              <w:ind w:left="141.7322834645671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Titulação máxima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91.99999999999994" w:lineRule="auto"/>
              <w:ind w:left="6" w:right="4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Instituição/Departamento/Laboratório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before="1" w:line="240" w:lineRule="auto"/>
        <w:ind w:left="-425.19685039370086" w:firstLine="0"/>
        <w:rPr>
          <w:rFonts w:ascii="Verdana" w:cs="Verdana" w:eastAsia="Verdana" w:hAnsi="Verdana"/>
          <w:i w:val="1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18"/>
          <w:szCs w:val="18"/>
          <w:rtl w:val="0"/>
        </w:rPr>
        <w:t xml:space="preserve">**São os demais pesquisadores colaboradores.</w:t>
      </w:r>
    </w:p>
    <w:tbl>
      <w:tblPr>
        <w:tblStyle w:val="Table5"/>
        <w:tblW w:w="10185.0" w:type="dxa"/>
        <w:jc w:val="left"/>
        <w:tblInd w:w="-5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0"/>
        <w:gridCol w:w="2835"/>
        <w:gridCol w:w="3300"/>
        <w:tblGridChange w:id="0">
          <w:tblGrid>
            <w:gridCol w:w="4050"/>
            <w:gridCol w:w="2835"/>
            <w:gridCol w:w="3300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76">
            <w:pPr>
              <w:widowControl w:val="0"/>
              <w:spacing w:before="1" w:line="240" w:lineRule="auto"/>
              <w:ind w:left="5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DEMAIS MEMBROS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.75976562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before="0" w:line="240" w:lineRule="auto"/>
              <w:ind w:left="6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Nome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before="0" w:line="240" w:lineRule="auto"/>
              <w:ind w:left="12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Titulação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before="0" w:line="240" w:lineRule="auto"/>
              <w:ind w:left="11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Instituição/PPG/ Laboratório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before="1" w:line="240" w:lineRule="auto"/>
        <w:ind w:left="-425.19685039370086" w:firstLine="0"/>
        <w:rPr>
          <w:rFonts w:ascii="Verdana" w:cs="Verdana" w:eastAsia="Verdana" w:hAnsi="Verdana"/>
          <w:i w:val="1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18"/>
          <w:szCs w:val="18"/>
          <w:rtl w:val="0"/>
        </w:rPr>
        <w:t xml:space="preserve">***São os demais membros do projeto, p.ex. alunos.</w:t>
      </w:r>
    </w:p>
    <w:tbl>
      <w:tblPr>
        <w:tblStyle w:val="Table6"/>
        <w:tblW w:w="10365.0" w:type="dxa"/>
        <w:jc w:val="left"/>
        <w:tblInd w:w="-54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widowControl w:val="0"/>
              <w:spacing w:line="280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Dados do Projeto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before="1" w:line="240" w:lineRule="auto"/>
              <w:ind w:left="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 Prevista para Início do projeto: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 prevista para o fim do projeto: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73" w:lineRule="auto"/>
              <w:ind w:left="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 Projeto Envolve Algum Grupo Populacional Específico? Não; Sim (qual?)</w:t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spacing w:before="8" w:line="240" w:lineRule="auto"/>
        <w:rPr>
          <w:rFonts w:ascii="Calibri" w:cs="Calibri" w:eastAsia="Calibri" w:hAnsi="Calibri"/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35.0" w:type="dxa"/>
        <w:jc w:val="left"/>
        <w:tblInd w:w="-5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widowControl w:val="0"/>
              <w:spacing w:line="280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Eixo Temático</w:t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before="1" w:line="240" w:lineRule="auto"/>
              <w:ind w:left="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Eixo Temático publicado na Chamada Pública e para o qual o projeto apresenta aderência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before="50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05.0" w:type="dxa"/>
        <w:jc w:val="left"/>
        <w:tblInd w:w="-54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05"/>
        <w:tblGridChange w:id="0">
          <w:tblGrid>
            <w:gridCol w:w="1030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Linha Temática</w:t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91.99999999999994" w:lineRule="auto"/>
              <w:ind w:left="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Linha temática publicada na Chamada Pública e para a qual o projeto apresenta aderência</w:t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after="1" w:before="48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20.0" w:type="dxa"/>
        <w:jc w:val="left"/>
        <w:tblInd w:w="-5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Resumo do projeto (máximo de 3 mil caracteres com espaço)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before="49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05.0" w:type="dxa"/>
        <w:jc w:val="left"/>
        <w:tblInd w:w="-5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05"/>
        <w:tblGridChange w:id="0">
          <w:tblGrid>
            <w:gridCol w:w="1030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Introdução do projeto (máximo de 3 mil caracteres com espaço)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before="48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60.0" w:type="dxa"/>
        <w:jc w:val="left"/>
        <w:tblInd w:w="-5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Objetivos do projeto (máximo de 3 mil caracteres com espaço)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spacing w:before="48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30.0" w:type="dxa"/>
        <w:jc w:val="left"/>
        <w:tblInd w:w="-54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widowControl w:val="0"/>
              <w:spacing w:line="280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Metodologia do projeto (máximo de 3 mil caracteres com espaço)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before="49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45.0" w:type="dxa"/>
        <w:jc w:val="left"/>
        <w:tblInd w:w="-5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Resultados esperados para o projeto (máximo de 3 mil caracteres com espaço)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before="48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30.0" w:type="dxa"/>
        <w:jc w:val="left"/>
        <w:tblInd w:w="-5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Justificativa e aplicabilidade do projeto junto ao SUS (máximo de 3 mil caracteres com espaço)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before="48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75.0" w:type="dxa"/>
        <w:jc w:val="left"/>
        <w:tblInd w:w="-62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75"/>
        <w:tblGridChange w:id="0">
          <w:tblGrid>
            <w:gridCol w:w="1027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Interesse e participação do setor produtivo (máximo de 3 mil caracteres com espaço)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widowControl w:val="0"/>
        <w:spacing w:before="0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00.0" w:type="dxa"/>
        <w:jc w:val="left"/>
        <w:tblInd w:w="-5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Produtos, avanços e aplicações esperadas (máximo de 3 mil caracteres com espaço)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spacing w:after="1" w:before="97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155.0" w:type="dxa"/>
        <w:jc w:val="left"/>
        <w:tblInd w:w="-5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Referências bibliográficas (máximo de 3 mil caracteres com espaço)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spacing w:before="49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25.0" w:type="dxa"/>
        <w:jc w:val="left"/>
        <w:tblInd w:w="-5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125"/>
        <w:tblGridChange w:id="0">
          <w:tblGrid>
            <w:gridCol w:w="1012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Instituição colaboradora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6" w:right="693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Nome da instituição CNPJ da Instituição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Forma de participação no projeto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75" w:lineRule="auto"/>
              <w:ind w:left="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É instituição de serviço de saúde? Sim; não</w:t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before="49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25.0" w:type="dxa"/>
        <w:jc w:val="left"/>
        <w:tblInd w:w="-5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50"/>
        <w:gridCol w:w="2820"/>
        <w:gridCol w:w="3855"/>
        <w:tblGridChange w:id="0">
          <w:tblGrid>
            <w:gridCol w:w="3450"/>
            <w:gridCol w:w="2820"/>
            <w:gridCol w:w="385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AB">
            <w:pPr>
              <w:widowControl w:val="0"/>
              <w:spacing w:line="279" w:lineRule="auto"/>
              <w:ind w:left="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Cronograma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widowControl w:val="0"/>
              <w:spacing w:before="0" w:line="240" w:lineRule="auto"/>
              <w:ind w:left="91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before="0" w:line="240" w:lineRule="auto"/>
              <w:ind w:left="1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Mês/ano início da Atividade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before="0" w:line="240" w:lineRule="auto"/>
              <w:ind w:left="56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Mês/ano fim da Atividade</w:t>
            </w:r>
          </w:p>
        </w:tc>
      </w:tr>
      <w:tr>
        <w:trPr>
          <w:cantSplit w:val="0"/>
          <w:trHeight w:val="398.75976562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ind w:right="1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545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ind w:right="-607.7952755905511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-149224</wp:posOffset>
          </wp:positionV>
          <wp:extent cx="1097280" cy="357809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17857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357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-196849</wp:posOffset>
          </wp:positionH>
          <wp:positionV relativeFrom="paragraph">
            <wp:posOffset>-142874</wp:posOffset>
          </wp:positionV>
          <wp:extent cx="871538" cy="272829"/>
          <wp:effectExtent b="0" l="0" r="0" t="0"/>
          <wp:wrapNone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272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-114299</wp:posOffset>
          </wp:positionV>
          <wp:extent cx="1073320" cy="3097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320" cy="30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3060700</wp:posOffset>
          </wp:positionH>
          <wp:positionV relativeFrom="paragraph">
            <wp:posOffset>-136524</wp:posOffset>
          </wp:positionV>
          <wp:extent cx="1095375" cy="3271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3271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411115</wp:posOffset>
          </wp:positionH>
          <wp:positionV relativeFrom="paragraph">
            <wp:posOffset>-340994</wp:posOffset>
          </wp:positionV>
          <wp:extent cx="1531985" cy="75057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42361" r="0" t="0"/>
                  <a:stretch>
                    <a:fillRect/>
                  </a:stretch>
                </pic:blipFill>
                <pic:spPr>
                  <a:xfrm rot="21600000">
                    <a:off x="0" y="0"/>
                    <a:ext cx="1531985" cy="750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2103120</wp:posOffset>
          </wp:positionH>
          <wp:positionV relativeFrom="paragraph">
            <wp:posOffset>-266699</wp:posOffset>
          </wp:positionV>
          <wp:extent cx="3063240" cy="609263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3240" cy="609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